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5117" w14:textId="14C953A1" w:rsidR="001476FD" w:rsidRPr="00BD6303" w:rsidRDefault="00AB3A19">
      <w:pPr>
        <w:rPr>
          <w:rFonts w:ascii="Arial" w:hAnsi="Arial" w:cs="Arial"/>
          <w:sz w:val="24"/>
          <w:szCs w:val="24"/>
          <w:u w:val="single"/>
        </w:rPr>
      </w:pPr>
      <w:r>
        <w:rPr>
          <w:rFonts w:ascii="Arial" w:hAnsi="Arial" w:cs="Arial"/>
          <w:sz w:val="24"/>
          <w:szCs w:val="24"/>
        </w:rPr>
        <w:t xml:space="preserve">Motion </w:t>
      </w:r>
      <w:r w:rsidR="00297A95">
        <w:rPr>
          <w:rFonts w:ascii="Arial" w:hAnsi="Arial" w:cs="Arial"/>
          <w:sz w:val="24"/>
          <w:szCs w:val="24"/>
        </w:rPr>
        <w:t>till</w:t>
      </w:r>
      <w:r>
        <w:rPr>
          <w:rFonts w:ascii="Arial" w:hAnsi="Arial" w:cs="Arial"/>
          <w:sz w:val="24"/>
          <w:szCs w:val="24"/>
        </w:rPr>
        <w:t xml:space="preserve"> </w:t>
      </w:r>
      <w:r w:rsidR="002C60F3">
        <w:rPr>
          <w:rFonts w:ascii="Arial" w:hAnsi="Arial" w:cs="Arial"/>
          <w:sz w:val="24"/>
          <w:szCs w:val="24"/>
        </w:rPr>
        <w:t xml:space="preserve">vänsterpartiets </w:t>
      </w:r>
      <w:r>
        <w:rPr>
          <w:rFonts w:ascii="Arial" w:hAnsi="Arial" w:cs="Arial"/>
          <w:sz w:val="24"/>
          <w:szCs w:val="24"/>
        </w:rPr>
        <w:t>kommunpolitiska program</w:t>
      </w:r>
      <w:r w:rsidR="00BD6303">
        <w:rPr>
          <w:rFonts w:ascii="Arial" w:hAnsi="Arial" w:cs="Arial"/>
          <w:sz w:val="24"/>
          <w:szCs w:val="24"/>
        </w:rPr>
        <w:t xml:space="preserve">, </w:t>
      </w:r>
      <w:r w:rsidR="00BD6303" w:rsidRPr="00BD6303">
        <w:rPr>
          <w:rFonts w:ascii="Arial" w:hAnsi="Arial" w:cs="Arial"/>
          <w:sz w:val="24"/>
          <w:szCs w:val="24"/>
        </w:rPr>
        <w:t>Uppsala</w:t>
      </w:r>
    </w:p>
    <w:p w14:paraId="202B8729" w14:textId="16C4FEFD" w:rsidR="00AB3A19" w:rsidRDefault="00AB3A19">
      <w:pPr>
        <w:rPr>
          <w:rFonts w:ascii="Arial" w:hAnsi="Arial" w:cs="Arial"/>
          <w:sz w:val="24"/>
          <w:szCs w:val="24"/>
        </w:rPr>
      </w:pPr>
      <w:r>
        <w:rPr>
          <w:rFonts w:ascii="Arial" w:hAnsi="Arial" w:cs="Arial"/>
          <w:sz w:val="24"/>
          <w:szCs w:val="24"/>
        </w:rPr>
        <w:t>Stärk den specialpedagogiska kompetensen i grundskola och gymnasieskola!</w:t>
      </w:r>
    </w:p>
    <w:p w14:paraId="224AA0F1" w14:textId="043D6AF5" w:rsidR="00B559D2" w:rsidRPr="00B559D2" w:rsidRDefault="009E4BE3" w:rsidP="00B559D2">
      <w:pPr>
        <w:rPr>
          <w:rFonts w:ascii="Arial" w:hAnsi="Arial" w:cs="Arial"/>
          <w:sz w:val="24"/>
          <w:szCs w:val="24"/>
        </w:rPr>
      </w:pPr>
      <w:r>
        <w:rPr>
          <w:rFonts w:ascii="Arial" w:hAnsi="Arial" w:cs="Arial"/>
          <w:sz w:val="24"/>
          <w:szCs w:val="24"/>
        </w:rPr>
        <w:t xml:space="preserve">Skolan i Uppsala </w:t>
      </w:r>
      <w:r w:rsidR="00AB3A19">
        <w:rPr>
          <w:rFonts w:ascii="Arial" w:hAnsi="Arial" w:cs="Arial"/>
          <w:sz w:val="24"/>
          <w:szCs w:val="24"/>
        </w:rPr>
        <w:t xml:space="preserve">är idag alltmer segregerad. Det finns flera orsaker till detta; boendesegregation och fristående koncernskolor är några av dessa. Men skolans uppgift är att ge alla elever en likvärdig utbildning oavsett var en bor eller vilken skola en går på, liksom vilka föräldrar en har. </w:t>
      </w:r>
      <w:r w:rsidR="00162293">
        <w:rPr>
          <w:rFonts w:ascii="Arial" w:hAnsi="Arial" w:cs="Arial"/>
          <w:sz w:val="24"/>
          <w:szCs w:val="24"/>
        </w:rPr>
        <w:t xml:space="preserve">Men barn och ungdomar har, förutom detta, olika förutsättningar för att ta in och bearbeta kunskap. För att kunna ge varje individ möjlighet att lära sig på sitt sätt, att kunna använda sin kompetens och få möjlighet att visa sina kunskaper krävs </w:t>
      </w:r>
      <w:r w:rsidR="009A2DBD">
        <w:rPr>
          <w:rFonts w:ascii="Arial" w:hAnsi="Arial" w:cs="Arial"/>
          <w:sz w:val="24"/>
          <w:szCs w:val="24"/>
        </w:rPr>
        <w:t xml:space="preserve">god kunskap om individens inlärningsförmåga och på vilka sätt skolan kan kompensera för de sidor hos eleven som inte riktigt motsvarar skolans krav och förväntningar. </w:t>
      </w:r>
      <w:r w:rsidR="00442D02">
        <w:rPr>
          <w:rFonts w:ascii="Arial" w:hAnsi="Arial" w:cs="Arial"/>
          <w:sz w:val="24"/>
          <w:szCs w:val="24"/>
        </w:rPr>
        <w:t xml:space="preserve">Duktiga lärare och tillräckligt med resurser i klassrummet är nog så viktigt. </w:t>
      </w:r>
      <w:r w:rsidR="009A2DBD">
        <w:rPr>
          <w:rFonts w:ascii="Arial" w:hAnsi="Arial" w:cs="Arial"/>
          <w:sz w:val="24"/>
          <w:szCs w:val="24"/>
        </w:rPr>
        <w:t xml:space="preserve">Men det behövs också specialpedagogisk kompetens, </w:t>
      </w:r>
      <w:r w:rsidR="00AC43B3">
        <w:rPr>
          <w:rFonts w:ascii="Arial" w:hAnsi="Arial" w:cs="Arial"/>
          <w:sz w:val="24"/>
          <w:szCs w:val="24"/>
        </w:rPr>
        <w:t xml:space="preserve">kunskap om individuella förutsättningar och </w:t>
      </w:r>
      <w:r w:rsidR="00B559D2" w:rsidRPr="00B559D2">
        <w:rPr>
          <w:rFonts w:ascii="Arial" w:hAnsi="Arial" w:cs="Arial"/>
          <w:sz w:val="24"/>
          <w:szCs w:val="24"/>
        </w:rPr>
        <w:t>kompetens för att utreda vad en elev har för svårigheter så att rätt stöd sätts in</w:t>
      </w:r>
      <w:r w:rsidR="00AC43B3">
        <w:rPr>
          <w:rFonts w:ascii="Arial" w:hAnsi="Arial" w:cs="Arial"/>
          <w:sz w:val="24"/>
          <w:szCs w:val="24"/>
        </w:rPr>
        <w:t>. D</w:t>
      </w:r>
      <w:r w:rsidR="00B559D2" w:rsidRPr="00B559D2">
        <w:rPr>
          <w:rFonts w:ascii="Arial" w:hAnsi="Arial" w:cs="Arial"/>
          <w:sz w:val="24"/>
          <w:szCs w:val="24"/>
        </w:rPr>
        <w:t>en kompetensen måste finnas på varje skola.</w:t>
      </w:r>
    </w:p>
    <w:p w14:paraId="370497B1" w14:textId="105A1624" w:rsidR="00A3492E" w:rsidRDefault="00A3492E">
      <w:pPr>
        <w:rPr>
          <w:rFonts w:ascii="Arial" w:hAnsi="Arial" w:cs="Arial"/>
          <w:sz w:val="24"/>
          <w:szCs w:val="24"/>
        </w:rPr>
      </w:pPr>
      <w:r>
        <w:rPr>
          <w:rFonts w:ascii="Arial" w:hAnsi="Arial" w:cs="Arial"/>
          <w:sz w:val="24"/>
          <w:szCs w:val="24"/>
        </w:rPr>
        <w:t xml:space="preserve">God </w:t>
      </w:r>
      <w:r w:rsidR="00AC43B3">
        <w:rPr>
          <w:rFonts w:ascii="Arial" w:hAnsi="Arial" w:cs="Arial"/>
          <w:sz w:val="24"/>
          <w:szCs w:val="24"/>
        </w:rPr>
        <w:t xml:space="preserve">– och tillräcklig - </w:t>
      </w:r>
      <w:r>
        <w:rPr>
          <w:rFonts w:ascii="Arial" w:hAnsi="Arial" w:cs="Arial"/>
          <w:sz w:val="24"/>
          <w:szCs w:val="24"/>
        </w:rPr>
        <w:t xml:space="preserve">specialpedagogisk kompetens på alla Uppsalas skolor ger alla elever förutsättningar för optimal inlärning. Detta bidrar till att minska ojämlikheten i skolan. Men specialpedagogen har också en viktig uppgift som stöd </w:t>
      </w:r>
      <w:r w:rsidR="00A05978">
        <w:rPr>
          <w:rFonts w:ascii="Arial" w:hAnsi="Arial" w:cs="Arial"/>
          <w:sz w:val="24"/>
          <w:szCs w:val="24"/>
        </w:rPr>
        <w:t>till lärarna som handledare och kunskapsöverförare. Det innebär en avlastning för den hårt ansträngda lärarkåren.</w:t>
      </w:r>
      <w:r w:rsidR="00C57C3B">
        <w:rPr>
          <w:rFonts w:ascii="Arial" w:hAnsi="Arial" w:cs="Arial"/>
          <w:sz w:val="24"/>
          <w:szCs w:val="24"/>
        </w:rPr>
        <w:t xml:space="preserve"> </w:t>
      </w:r>
      <w:r w:rsidR="00410ABD">
        <w:rPr>
          <w:rFonts w:ascii="Arial" w:hAnsi="Arial" w:cs="Arial"/>
          <w:sz w:val="24"/>
          <w:szCs w:val="24"/>
        </w:rPr>
        <w:t>I dag klarar inte Uppsala</w:t>
      </w:r>
      <w:r w:rsidR="00FB1460">
        <w:rPr>
          <w:rFonts w:ascii="Arial" w:hAnsi="Arial" w:cs="Arial"/>
          <w:sz w:val="24"/>
          <w:szCs w:val="24"/>
        </w:rPr>
        <w:t>s skolor att ta hand om alla elever.</w:t>
      </w:r>
      <w:r w:rsidR="00EE136E">
        <w:rPr>
          <w:rFonts w:ascii="Arial" w:hAnsi="Arial" w:cs="Arial"/>
          <w:sz w:val="24"/>
          <w:szCs w:val="24"/>
        </w:rPr>
        <w:t xml:space="preserve"> I stället har e</w:t>
      </w:r>
      <w:r w:rsidR="00C57C3B">
        <w:rPr>
          <w:rFonts w:ascii="Arial" w:hAnsi="Arial" w:cs="Arial"/>
          <w:sz w:val="24"/>
          <w:szCs w:val="24"/>
        </w:rPr>
        <w:t>tt antal resursenheter</w:t>
      </w:r>
      <w:r w:rsidR="00EE136E">
        <w:rPr>
          <w:rFonts w:ascii="Arial" w:hAnsi="Arial" w:cs="Arial"/>
          <w:sz w:val="24"/>
          <w:szCs w:val="24"/>
        </w:rPr>
        <w:t xml:space="preserve"> skapats</w:t>
      </w:r>
      <w:r w:rsidR="00C57C3B">
        <w:rPr>
          <w:rFonts w:ascii="Arial" w:hAnsi="Arial" w:cs="Arial"/>
          <w:sz w:val="24"/>
          <w:szCs w:val="24"/>
        </w:rPr>
        <w:t xml:space="preserve">, vilka tar emot elever som inte kan ges tillräckligt med stöd i en större skola. Dessa resursenheter är mycket kostsamma. En satsning på specialpedagoger på varje skola skulle förhoppningsvis minska behovet av resursenheterna och på så vis kunna bli en besparingsåtgärd. </w:t>
      </w:r>
    </w:p>
    <w:p w14:paraId="2D3793B1" w14:textId="1C9B81BE" w:rsidR="003E20B4" w:rsidRDefault="003E20B4">
      <w:pPr>
        <w:rPr>
          <w:rFonts w:ascii="Arial" w:hAnsi="Arial" w:cs="Arial"/>
          <w:sz w:val="24"/>
          <w:szCs w:val="24"/>
        </w:rPr>
      </w:pPr>
      <w:r>
        <w:rPr>
          <w:rFonts w:ascii="Arial" w:hAnsi="Arial" w:cs="Arial"/>
          <w:sz w:val="24"/>
          <w:szCs w:val="24"/>
        </w:rPr>
        <w:t>Varje skola i Uppsala behöver tillgång till god specialpedagogisk kompetens</w:t>
      </w:r>
      <w:r w:rsidR="00A05978">
        <w:rPr>
          <w:rFonts w:ascii="Arial" w:hAnsi="Arial" w:cs="Arial"/>
          <w:sz w:val="24"/>
          <w:szCs w:val="24"/>
        </w:rPr>
        <w:t xml:space="preserve">. </w:t>
      </w:r>
      <w:r w:rsidR="00B559D2">
        <w:rPr>
          <w:rFonts w:ascii="Arial" w:hAnsi="Arial" w:cs="Arial"/>
          <w:sz w:val="24"/>
          <w:szCs w:val="24"/>
        </w:rPr>
        <w:t xml:space="preserve">Antalet specialpedagoger på skolan ska vara relaterade till antalet elever. </w:t>
      </w:r>
      <w:r w:rsidR="00A05978">
        <w:rPr>
          <w:rFonts w:ascii="Arial" w:hAnsi="Arial" w:cs="Arial"/>
          <w:sz w:val="24"/>
          <w:szCs w:val="24"/>
        </w:rPr>
        <w:t>Specialpedagogen</w:t>
      </w:r>
      <w:r w:rsidR="00B559D2">
        <w:rPr>
          <w:rFonts w:ascii="Arial" w:hAnsi="Arial" w:cs="Arial"/>
          <w:sz w:val="24"/>
          <w:szCs w:val="24"/>
        </w:rPr>
        <w:t>/specialpedagogerna</w:t>
      </w:r>
      <w:r w:rsidR="00A05978">
        <w:rPr>
          <w:rFonts w:ascii="Arial" w:hAnsi="Arial" w:cs="Arial"/>
          <w:sz w:val="24"/>
          <w:szCs w:val="24"/>
        </w:rPr>
        <w:t xml:space="preserve"> ska </w:t>
      </w:r>
      <w:r w:rsidR="00A95850">
        <w:rPr>
          <w:rFonts w:ascii="Arial" w:hAnsi="Arial" w:cs="Arial"/>
          <w:sz w:val="24"/>
          <w:szCs w:val="24"/>
        </w:rPr>
        <w:t xml:space="preserve">finnas på skolan, </w:t>
      </w:r>
      <w:r w:rsidR="00A05978">
        <w:rPr>
          <w:rFonts w:ascii="Arial" w:hAnsi="Arial" w:cs="Arial"/>
          <w:sz w:val="24"/>
          <w:szCs w:val="24"/>
        </w:rPr>
        <w:t xml:space="preserve">ingå i elevhälsoteamet och då även ingå i skolans förebyggande arbete. </w:t>
      </w:r>
    </w:p>
    <w:p w14:paraId="3E17408D" w14:textId="45CFB210" w:rsidR="00503257" w:rsidRDefault="00BC45CE">
      <w:pPr>
        <w:rPr>
          <w:rFonts w:ascii="Arial" w:hAnsi="Arial" w:cs="Arial"/>
          <w:sz w:val="24"/>
          <w:szCs w:val="24"/>
        </w:rPr>
      </w:pPr>
      <w:r>
        <w:rPr>
          <w:rFonts w:ascii="Arial" w:hAnsi="Arial" w:cs="Arial"/>
          <w:sz w:val="24"/>
          <w:szCs w:val="24"/>
        </w:rPr>
        <w:t>Förslag till beslut:</w:t>
      </w:r>
    </w:p>
    <w:p w14:paraId="2918EB3C" w14:textId="583D12D0" w:rsidR="00BC45CE" w:rsidRDefault="00B559D2" w:rsidP="003C073C">
      <w:pPr>
        <w:pStyle w:val="Liststycke"/>
        <w:numPr>
          <w:ilvl w:val="0"/>
          <w:numId w:val="1"/>
        </w:numPr>
        <w:rPr>
          <w:rFonts w:ascii="Arial" w:hAnsi="Arial" w:cs="Arial"/>
          <w:sz w:val="24"/>
          <w:szCs w:val="24"/>
        </w:rPr>
      </w:pPr>
      <w:r>
        <w:rPr>
          <w:rFonts w:ascii="Arial" w:hAnsi="Arial" w:cs="Arial"/>
          <w:sz w:val="24"/>
          <w:szCs w:val="24"/>
        </w:rPr>
        <w:t>Att det p</w:t>
      </w:r>
      <w:r w:rsidR="006768F7" w:rsidRPr="005906D3">
        <w:rPr>
          <w:rFonts w:ascii="Arial" w:hAnsi="Arial" w:cs="Arial"/>
          <w:sz w:val="24"/>
          <w:szCs w:val="24"/>
        </w:rPr>
        <w:t>å v</w:t>
      </w:r>
      <w:r w:rsidR="003C073C" w:rsidRPr="005906D3">
        <w:rPr>
          <w:rFonts w:ascii="Arial" w:hAnsi="Arial" w:cs="Arial"/>
          <w:sz w:val="24"/>
          <w:szCs w:val="24"/>
        </w:rPr>
        <w:t xml:space="preserve">arje skola </w:t>
      </w:r>
      <w:r w:rsidR="00A95850" w:rsidRPr="005906D3">
        <w:rPr>
          <w:rFonts w:ascii="Arial" w:hAnsi="Arial" w:cs="Arial"/>
          <w:sz w:val="24"/>
          <w:szCs w:val="24"/>
        </w:rPr>
        <w:t xml:space="preserve">i Uppsala ska </w:t>
      </w:r>
      <w:r w:rsidR="006768F7" w:rsidRPr="005906D3">
        <w:rPr>
          <w:rFonts w:ascii="Arial" w:hAnsi="Arial" w:cs="Arial"/>
          <w:sz w:val="24"/>
          <w:szCs w:val="24"/>
        </w:rPr>
        <w:t>finnas specialpedagog</w:t>
      </w:r>
      <w:r>
        <w:rPr>
          <w:rFonts w:ascii="Arial" w:hAnsi="Arial" w:cs="Arial"/>
          <w:sz w:val="24"/>
          <w:szCs w:val="24"/>
        </w:rPr>
        <w:t>(er)</w:t>
      </w:r>
      <w:r w:rsidR="006768F7" w:rsidRPr="005906D3">
        <w:rPr>
          <w:rFonts w:ascii="Arial" w:hAnsi="Arial" w:cs="Arial"/>
          <w:sz w:val="24"/>
          <w:szCs w:val="24"/>
        </w:rPr>
        <w:t xml:space="preserve"> med </w:t>
      </w:r>
      <w:r w:rsidR="00620BE7">
        <w:rPr>
          <w:rFonts w:ascii="Arial" w:hAnsi="Arial" w:cs="Arial"/>
          <w:sz w:val="24"/>
          <w:szCs w:val="24"/>
        </w:rPr>
        <w:t>hög kompetens</w:t>
      </w:r>
      <w:r w:rsidR="00AC43B3">
        <w:rPr>
          <w:rFonts w:ascii="Arial" w:hAnsi="Arial" w:cs="Arial"/>
          <w:sz w:val="24"/>
          <w:szCs w:val="24"/>
        </w:rPr>
        <w:t xml:space="preserve"> och att antalet specialpedagoger är relaterade till antalet elever. </w:t>
      </w:r>
    </w:p>
    <w:p w14:paraId="3A07965F" w14:textId="462087AB" w:rsidR="0039411C" w:rsidRDefault="0039411C" w:rsidP="0039411C">
      <w:pPr>
        <w:rPr>
          <w:rFonts w:ascii="Arial" w:hAnsi="Arial" w:cs="Arial"/>
          <w:sz w:val="24"/>
          <w:szCs w:val="24"/>
        </w:rPr>
      </w:pPr>
    </w:p>
    <w:p w14:paraId="69018BB4" w14:textId="54BA8C97" w:rsidR="0039411C" w:rsidRDefault="0039411C" w:rsidP="0039411C">
      <w:pPr>
        <w:rPr>
          <w:rFonts w:ascii="Arial" w:hAnsi="Arial" w:cs="Arial"/>
          <w:sz w:val="24"/>
          <w:szCs w:val="24"/>
        </w:rPr>
      </w:pPr>
      <w:r>
        <w:rPr>
          <w:rFonts w:ascii="Arial" w:hAnsi="Arial" w:cs="Arial"/>
          <w:sz w:val="24"/>
          <w:szCs w:val="24"/>
        </w:rPr>
        <w:t xml:space="preserve">Uppsala </w:t>
      </w:r>
      <w:proofErr w:type="gramStart"/>
      <w:r>
        <w:rPr>
          <w:rFonts w:ascii="Arial" w:hAnsi="Arial" w:cs="Arial"/>
          <w:sz w:val="24"/>
          <w:szCs w:val="24"/>
        </w:rPr>
        <w:t>20220208</w:t>
      </w:r>
      <w:proofErr w:type="gramEnd"/>
    </w:p>
    <w:p w14:paraId="13B06E00" w14:textId="08679AA3" w:rsidR="0039411C" w:rsidRDefault="0039411C" w:rsidP="0039411C">
      <w:pPr>
        <w:rPr>
          <w:rFonts w:ascii="Arial" w:hAnsi="Arial" w:cs="Arial"/>
          <w:sz w:val="24"/>
          <w:szCs w:val="24"/>
        </w:rPr>
      </w:pPr>
      <w:r>
        <w:rPr>
          <w:rFonts w:ascii="Arial" w:hAnsi="Arial" w:cs="Arial"/>
          <w:sz w:val="24"/>
          <w:szCs w:val="24"/>
        </w:rPr>
        <w:t>Anne Marie Wedjesjö</w:t>
      </w:r>
    </w:p>
    <w:p w14:paraId="09A42354" w14:textId="02DB98AE" w:rsidR="0039411C" w:rsidRDefault="0039411C" w:rsidP="0039411C">
      <w:pPr>
        <w:rPr>
          <w:rFonts w:ascii="Arial" w:hAnsi="Arial" w:cs="Arial"/>
          <w:sz w:val="24"/>
          <w:szCs w:val="24"/>
        </w:rPr>
      </w:pPr>
      <w:r>
        <w:rPr>
          <w:rFonts w:ascii="Arial" w:hAnsi="Arial" w:cs="Arial"/>
          <w:sz w:val="24"/>
          <w:szCs w:val="24"/>
        </w:rPr>
        <w:t>Anna-Lena Mehlstrand</w:t>
      </w:r>
    </w:p>
    <w:p w14:paraId="3D7D08BA" w14:textId="528B293B" w:rsidR="0039411C" w:rsidRPr="0039411C" w:rsidRDefault="0039411C" w:rsidP="0039411C">
      <w:pPr>
        <w:rPr>
          <w:rFonts w:ascii="Arial" w:hAnsi="Arial" w:cs="Arial"/>
          <w:sz w:val="24"/>
          <w:szCs w:val="24"/>
        </w:rPr>
      </w:pPr>
      <w:r>
        <w:rPr>
          <w:rFonts w:ascii="Arial" w:hAnsi="Arial" w:cs="Arial"/>
          <w:sz w:val="24"/>
          <w:szCs w:val="24"/>
        </w:rPr>
        <w:t>Cristina Eklund</w:t>
      </w:r>
    </w:p>
    <w:sectPr w:rsidR="0039411C" w:rsidRPr="00394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A6DB5"/>
    <w:multiLevelType w:val="hybridMultilevel"/>
    <w:tmpl w:val="16A03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19"/>
    <w:rsid w:val="001476FD"/>
    <w:rsid w:val="00162293"/>
    <w:rsid w:val="00297A95"/>
    <w:rsid w:val="002C60F3"/>
    <w:rsid w:val="0039411C"/>
    <w:rsid w:val="003C073C"/>
    <w:rsid w:val="003E20B4"/>
    <w:rsid w:val="00410ABD"/>
    <w:rsid w:val="00442D02"/>
    <w:rsid w:val="00503257"/>
    <w:rsid w:val="005906D3"/>
    <w:rsid w:val="00620BE7"/>
    <w:rsid w:val="006768F7"/>
    <w:rsid w:val="009A2DBD"/>
    <w:rsid w:val="009E4BE3"/>
    <w:rsid w:val="00A05978"/>
    <w:rsid w:val="00A3492E"/>
    <w:rsid w:val="00A95850"/>
    <w:rsid w:val="00AB3A19"/>
    <w:rsid w:val="00AC43B3"/>
    <w:rsid w:val="00B559D2"/>
    <w:rsid w:val="00BC45CE"/>
    <w:rsid w:val="00BD6303"/>
    <w:rsid w:val="00C57C3B"/>
    <w:rsid w:val="00E6713D"/>
    <w:rsid w:val="00EE136E"/>
    <w:rsid w:val="00FB1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BCC3"/>
  <w15:chartTrackingRefBased/>
  <w15:docId w15:val="{D454DEC3-F75D-4263-BBF0-ABB46707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0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wedjesjö</dc:creator>
  <cp:keywords/>
  <dc:description/>
  <cp:lastModifiedBy>anne marie wedjesjö</cp:lastModifiedBy>
  <cp:revision>5</cp:revision>
  <dcterms:created xsi:type="dcterms:W3CDTF">2022-02-05T15:01:00Z</dcterms:created>
  <dcterms:modified xsi:type="dcterms:W3CDTF">2022-02-08T18:55:00Z</dcterms:modified>
</cp:coreProperties>
</file>